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91" w:rsidRDefault="00665091" w:rsidP="0066509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65091" w:rsidRDefault="00665091" w:rsidP="0066509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046/2022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- PREGÃO </w:t>
      </w:r>
      <w:r>
        <w:rPr>
          <w:rFonts w:ascii="Arial" w:hAnsi="Arial" w:cs="Arial"/>
          <w:bCs/>
          <w:color w:val="000000"/>
          <w:sz w:val="20"/>
          <w:u w:val="single"/>
        </w:rPr>
        <w:t>ELETRÔNICO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 xml:space="preserve"> N.º </w:t>
      </w:r>
      <w:r>
        <w:rPr>
          <w:rFonts w:ascii="Arial" w:hAnsi="Arial" w:cs="Arial"/>
          <w:bCs/>
          <w:color w:val="000000"/>
          <w:sz w:val="20"/>
          <w:u w:val="single"/>
        </w:rPr>
        <w:t>011/2022</w:t>
      </w:r>
      <w:r w:rsidRPr="00B01BF2">
        <w:rPr>
          <w:rFonts w:ascii="Arial" w:hAnsi="Arial" w:cs="Arial"/>
          <w:bCs/>
          <w:color w:val="000000"/>
          <w:sz w:val="20"/>
          <w:u w:val="single"/>
        </w:rPr>
        <w:t>.</w:t>
      </w:r>
    </w:p>
    <w:p w:rsidR="00665091" w:rsidRPr="00B01BF2" w:rsidRDefault="00665091" w:rsidP="00665091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65091" w:rsidRPr="00377D77" w:rsidRDefault="00665091" w:rsidP="00665091">
      <w:pPr>
        <w:jc w:val="both"/>
        <w:rPr>
          <w:rFonts w:ascii="Arial" w:hAnsi="Arial" w:cs="Arial"/>
          <w:sz w:val="20"/>
          <w:szCs w:val="20"/>
        </w:rPr>
      </w:pPr>
      <w:r w:rsidRPr="00377D77">
        <w:rPr>
          <w:rFonts w:ascii="Arial" w:hAnsi="Arial" w:cs="Arial"/>
          <w:sz w:val="20"/>
          <w:szCs w:val="20"/>
        </w:rPr>
        <w:t xml:space="preserve">Aos vinte e oito dias do mês de março de dois mil e vinte e dois (28/03/2022), o Município de Ribeirão do Pinhal – Estado do Paraná, Inscrito sob CNPJ n.º 76.968.064/0001-42, com sede a Rua Paraná n.º 983 – Centro, neste ato representado pelo Prefeito Municipal, o Senhor </w:t>
      </w:r>
      <w:r w:rsidRPr="00377D77">
        <w:rPr>
          <w:rFonts w:ascii="Arial" w:hAnsi="Arial" w:cs="Arial"/>
          <w:b/>
          <w:sz w:val="20"/>
          <w:szCs w:val="20"/>
        </w:rPr>
        <w:t>DARTAGNAN CALIXTO FRAIZ</w:t>
      </w:r>
      <w:r w:rsidRPr="00377D77">
        <w:rPr>
          <w:rFonts w:ascii="Arial" w:hAnsi="Arial" w:cs="Arial"/>
          <w:sz w:val="20"/>
          <w:szCs w:val="20"/>
        </w:rPr>
        <w:t>,</w:t>
      </w:r>
      <w:r w:rsidRPr="00377D77">
        <w:rPr>
          <w:rFonts w:ascii="Arial" w:hAnsi="Arial" w:cs="Arial"/>
          <w:b/>
          <w:sz w:val="20"/>
          <w:szCs w:val="20"/>
        </w:rPr>
        <w:t xml:space="preserve"> </w:t>
      </w:r>
      <w:r w:rsidRPr="00377D77">
        <w:rPr>
          <w:rFonts w:ascii="Arial" w:hAnsi="Arial" w:cs="Arial"/>
          <w:sz w:val="20"/>
          <w:szCs w:val="20"/>
        </w:rPr>
        <w:t>brasileiro</w:t>
      </w:r>
      <w:r w:rsidRPr="00377D77">
        <w:rPr>
          <w:rFonts w:ascii="Arial" w:hAnsi="Arial" w:cs="Arial"/>
          <w:b/>
          <w:sz w:val="20"/>
          <w:szCs w:val="20"/>
        </w:rPr>
        <w:t xml:space="preserve">, </w:t>
      </w:r>
      <w:r w:rsidRPr="00377D7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77D77">
        <w:rPr>
          <w:rFonts w:ascii="Arial" w:hAnsi="Arial" w:cs="Arial"/>
          <w:b/>
          <w:bCs/>
          <w:sz w:val="20"/>
          <w:szCs w:val="20"/>
        </w:rPr>
        <w:t>CONTRATANTE</w:t>
      </w:r>
      <w:r w:rsidRPr="00377D77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POLIMPRESSOS SERVIÇOS GRÁFICOS LTDA</w:t>
      </w:r>
      <w:r w:rsidRPr="00377D77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14.292.313/0001-75</w:t>
      </w:r>
      <w:r w:rsidRPr="00377D77">
        <w:rPr>
          <w:rFonts w:ascii="Arial" w:hAnsi="Arial" w:cs="Arial"/>
          <w:sz w:val="20"/>
          <w:szCs w:val="20"/>
        </w:rPr>
        <w:t>, Fone (4</w:t>
      </w:r>
      <w:r>
        <w:rPr>
          <w:rFonts w:ascii="Arial" w:hAnsi="Arial" w:cs="Arial"/>
          <w:sz w:val="20"/>
          <w:szCs w:val="20"/>
        </w:rPr>
        <w:t>9</w:t>
      </w:r>
      <w:r w:rsidRPr="00377D77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3554-2430</w:t>
      </w:r>
      <w:r w:rsidRPr="00377D77">
        <w:rPr>
          <w:rFonts w:ascii="Arial" w:hAnsi="Arial" w:cs="Arial"/>
          <w:sz w:val="20"/>
          <w:szCs w:val="20"/>
        </w:rPr>
        <w:t xml:space="preserve">, email  </w:t>
      </w:r>
      <w:hyperlink r:id="rId4" w:history="1">
        <w:r w:rsidRPr="00233B2F">
          <w:rPr>
            <w:rStyle w:val="Hyperlink"/>
            <w:rFonts w:ascii="Arial" w:hAnsi="Arial" w:cs="Arial"/>
            <w:sz w:val="20"/>
            <w:szCs w:val="20"/>
          </w:rPr>
          <w:t>polimpressos@gmail.com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77D77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 xml:space="preserve">Atílio </w:t>
      </w:r>
      <w:proofErr w:type="spellStart"/>
      <w:r>
        <w:rPr>
          <w:rFonts w:ascii="Arial" w:hAnsi="Arial" w:cs="Arial"/>
          <w:sz w:val="20"/>
          <w:szCs w:val="20"/>
        </w:rPr>
        <w:t>Pagnoncelli</w:t>
      </w:r>
      <w:proofErr w:type="spellEnd"/>
      <w:r w:rsidRPr="00377D77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210</w:t>
      </w:r>
      <w:r w:rsidRPr="00377D77">
        <w:rPr>
          <w:rFonts w:ascii="Arial" w:hAnsi="Arial" w:cs="Arial"/>
          <w:sz w:val="20"/>
          <w:szCs w:val="20"/>
        </w:rPr>
        <w:t xml:space="preserve"> –CEP </w:t>
      </w:r>
      <w:r>
        <w:rPr>
          <w:rFonts w:ascii="Arial" w:hAnsi="Arial" w:cs="Arial"/>
          <w:sz w:val="20"/>
          <w:szCs w:val="20"/>
        </w:rPr>
        <w:t xml:space="preserve">89.610-000 – </w:t>
      </w:r>
      <w:proofErr w:type="spellStart"/>
      <w:r>
        <w:rPr>
          <w:rFonts w:ascii="Arial" w:hAnsi="Arial" w:cs="Arial"/>
          <w:sz w:val="20"/>
          <w:szCs w:val="20"/>
        </w:rPr>
        <w:t>Herval</w:t>
      </w:r>
      <w:proofErr w:type="spellEnd"/>
      <w:r>
        <w:rPr>
          <w:rFonts w:ascii="Arial" w:hAnsi="Arial" w:cs="Arial"/>
          <w:sz w:val="20"/>
          <w:szCs w:val="20"/>
        </w:rPr>
        <w:t xml:space="preserve"> d’Oeste</w:t>
      </w:r>
      <w:r w:rsidRPr="00377D77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SC</w:t>
      </w:r>
      <w:r w:rsidRPr="00377D77">
        <w:rPr>
          <w:rFonts w:ascii="Arial" w:hAnsi="Arial" w:cs="Arial"/>
          <w:sz w:val="20"/>
          <w:szCs w:val="20"/>
        </w:rPr>
        <w:t>, neste ato representado pel</w:t>
      </w:r>
      <w:r>
        <w:rPr>
          <w:rFonts w:ascii="Arial" w:hAnsi="Arial" w:cs="Arial"/>
          <w:sz w:val="20"/>
          <w:szCs w:val="20"/>
        </w:rPr>
        <w:t>a</w:t>
      </w:r>
      <w:r w:rsidRPr="00377D77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377D7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JOSIANE PEROZA</w:t>
      </w:r>
      <w:r w:rsidRPr="00377D77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377D77">
        <w:rPr>
          <w:rFonts w:ascii="Arial" w:hAnsi="Arial" w:cs="Arial"/>
          <w:sz w:val="20"/>
          <w:szCs w:val="20"/>
        </w:rPr>
        <w:t>, empresári</w:t>
      </w:r>
      <w:r>
        <w:rPr>
          <w:rFonts w:ascii="Arial" w:hAnsi="Arial" w:cs="Arial"/>
          <w:sz w:val="20"/>
          <w:szCs w:val="20"/>
        </w:rPr>
        <w:t>a</w:t>
      </w:r>
      <w:r w:rsidRPr="00377D77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377D77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5.708.377</w:t>
      </w:r>
      <w:r w:rsidRPr="00377D77">
        <w:rPr>
          <w:rFonts w:ascii="Arial" w:hAnsi="Arial" w:cs="Arial"/>
          <w:sz w:val="20"/>
          <w:szCs w:val="20"/>
        </w:rPr>
        <w:t xml:space="preserve"> SESP/</w:t>
      </w:r>
      <w:r>
        <w:rPr>
          <w:rFonts w:ascii="Arial" w:hAnsi="Arial" w:cs="Arial"/>
          <w:sz w:val="20"/>
          <w:szCs w:val="20"/>
        </w:rPr>
        <w:t>SC e inscrita</w:t>
      </w:r>
      <w:r w:rsidRPr="00377D77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068.337.849-06</w:t>
      </w:r>
      <w:r w:rsidRPr="00377D77">
        <w:rPr>
          <w:rFonts w:ascii="Arial" w:hAnsi="Arial" w:cs="Arial"/>
          <w:sz w:val="20"/>
          <w:szCs w:val="20"/>
        </w:rPr>
        <w:t xml:space="preserve">, neste ato simplesmente denominado </w:t>
      </w:r>
      <w:r w:rsidRPr="00377D7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77D7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011/2022, consoante as seguintes cláusulas e condições.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C0895">
        <w:rPr>
          <w:rFonts w:ascii="Arial" w:hAnsi="Arial" w:cs="Arial"/>
          <w:sz w:val="20"/>
          <w:szCs w:val="20"/>
        </w:rPr>
        <w:t> 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65091" w:rsidRPr="003A15A0" w:rsidRDefault="00665091" w:rsidP="0066509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3A15A0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gráficos</w:t>
      </w:r>
      <w:r w:rsidRPr="003A15A0">
        <w:rPr>
          <w:rFonts w:ascii="Arial" w:hAnsi="Arial" w:cs="Arial"/>
          <w:sz w:val="20"/>
          <w:szCs w:val="20"/>
        </w:rPr>
        <w:t xml:space="preserve">, de acordo com as condições, quantidades e exigências estabelecidas neste edital e seus anexos, obrigando-se o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A15A0">
        <w:rPr>
          <w:rFonts w:ascii="Arial" w:hAnsi="Arial" w:cs="Arial"/>
          <w:sz w:val="20"/>
          <w:szCs w:val="20"/>
        </w:rPr>
        <w:t xml:space="preserve">a executar em favor da </w:t>
      </w:r>
      <w:r w:rsidRPr="003A15A0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A15A0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Eletrônico, registrado sob n.º 01</w:t>
      </w:r>
      <w:r>
        <w:rPr>
          <w:rFonts w:ascii="Arial" w:hAnsi="Arial" w:cs="Arial"/>
          <w:sz w:val="20"/>
          <w:szCs w:val="20"/>
        </w:rPr>
        <w:t>1</w:t>
      </w:r>
      <w:r w:rsidRPr="003A15A0">
        <w:rPr>
          <w:rFonts w:ascii="Arial" w:hAnsi="Arial" w:cs="Arial"/>
          <w:sz w:val="20"/>
          <w:szCs w:val="20"/>
        </w:rPr>
        <w:t xml:space="preserve">/2022, a qual fará parte integrante deste </w:t>
      </w:r>
      <w:proofErr w:type="gramStart"/>
      <w:r w:rsidRPr="003A15A0">
        <w:rPr>
          <w:rFonts w:ascii="Arial" w:hAnsi="Arial" w:cs="Arial"/>
          <w:sz w:val="20"/>
          <w:szCs w:val="20"/>
        </w:rPr>
        <w:t>instrumento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. </w:t>
      </w:r>
    </w:p>
    <w:p w:rsidR="00665091" w:rsidRPr="00B35AA0" w:rsidRDefault="00665091" w:rsidP="006650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5091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Os valores para a </w:t>
      </w:r>
      <w:r>
        <w:rPr>
          <w:rFonts w:ascii="Arial" w:hAnsi="Arial" w:cs="Arial"/>
          <w:sz w:val="20"/>
          <w:szCs w:val="20"/>
        </w:rPr>
        <w:t>aquisição</w:t>
      </w:r>
      <w:r w:rsidRPr="00B35AA0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os quais seguem transcritos abaixo:</w:t>
      </w:r>
    </w:p>
    <w:p w:rsidR="00665091" w:rsidRPr="00961C39" w:rsidRDefault="00665091" w:rsidP="00665091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709"/>
        <w:gridCol w:w="709"/>
        <w:gridCol w:w="850"/>
      </w:tblGrid>
      <w:tr w:rsidR="00665091" w:rsidRPr="005A3875" w:rsidTr="0014374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65091" w:rsidRPr="005A3875" w:rsidRDefault="00665091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091" w:rsidRPr="005A3875" w:rsidRDefault="00665091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65091" w:rsidRPr="005A3875" w:rsidRDefault="00665091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091" w:rsidRPr="005A3875" w:rsidRDefault="00665091" w:rsidP="0014374D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5A3875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091" w:rsidRPr="005A3875" w:rsidRDefault="00665091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091" w:rsidRPr="005A3875" w:rsidRDefault="00665091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65091" w:rsidRPr="005A3875" w:rsidRDefault="00665091" w:rsidP="0014374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5A3875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665091" w:rsidRPr="009D3631" w:rsidTr="00B0628A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665091">
              <w:rPr>
                <w:rFonts w:ascii="Arial" w:hAnsi="Arial" w:cs="Arial"/>
                <w:sz w:val="14"/>
                <w:szCs w:val="14"/>
              </w:rPr>
              <w:t>10000</w:t>
            </w: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Folder em papel </w:t>
            </w: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couché</w:t>
            </w:r>
            <w:proofErr w:type="spellEnd"/>
            <w:r w:rsidRPr="00665091">
              <w:rPr>
                <w:rFonts w:ascii="Arial" w:hAnsi="Arial" w:cs="Arial"/>
                <w:sz w:val="16"/>
                <w:szCs w:val="16"/>
              </w:rPr>
              <w:t xml:space="preserve"> fosco 90g, tamanho A4, com arte a ser fornecida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 xml:space="preserve">(Agricultura e </w:t>
            </w:r>
            <w:proofErr w:type="gramStart"/>
            <w:r w:rsidRPr="00665091">
              <w:rPr>
                <w:rFonts w:ascii="Arial" w:hAnsi="Arial" w:cs="Arial"/>
                <w:b/>
                <w:sz w:val="16"/>
                <w:szCs w:val="16"/>
              </w:rPr>
              <w:t>M.</w:t>
            </w:r>
            <w:proofErr w:type="gramEnd"/>
            <w:r w:rsidRPr="00665091">
              <w:rPr>
                <w:rFonts w:ascii="Arial" w:hAnsi="Arial" w:cs="Arial"/>
                <w:b/>
                <w:sz w:val="16"/>
                <w:szCs w:val="16"/>
              </w:rPr>
              <w:t>Ambiente)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10529" w:rsidRDefault="00665091" w:rsidP="0014374D">
            <w:pPr>
              <w:pStyle w:val="SemEspaamento"/>
              <w:jc w:val="right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3600,00</w:t>
            </w:r>
          </w:p>
        </w:tc>
      </w:tr>
      <w:tr w:rsidR="00665091" w:rsidRPr="009D3631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>1000</w:t>
            </w: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Folder em papel </w:t>
            </w: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couché</w:t>
            </w:r>
            <w:proofErr w:type="spellEnd"/>
            <w:r w:rsidRPr="00665091">
              <w:rPr>
                <w:rFonts w:ascii="Arial" w:hAnsi="Arial" w:cs="Arial"/>
                <w:sz w:val="16"/>
                <w:szCs w:val="16"/>
              </w:rPr>
              <w:t xml:space="preserve"> brilho 115g/m2, corte reto, 02 dobras, formato 20x30cm aberto e 10/20 fechado, com arte a ser fornecida.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spellStart"/>
            <w:proofErr w:type="gramStart"/>
            <w:r w:rsidRPr="00665091">
              <w:rPr>
                <w:rFonts w:ascii="Arial" w:hAnsi="Arial" w:cs="Arial"/>
                <w:b/>
                <w:sz w:val="16"/>
                <w:szCs w:val="16"/>
              </w:rPr>
              <w:t>Assist</w:t>
            </w:r>
            <w:proofErr w:type="spellEnd"/>
            <w:r w:rsidRPr="00665091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End"/>
            <w:r w:rsidRPr="00665091">
              <w:rPr>
                <w:rFonts w:ascii="Arial" w:hAnsi="Arial" w:cs="Arial"/>
                <w:b/>
                <w:sz w:val="16"/>
                <w:szCs w:val="16"/>
              </w:rPr>
              <w:t>Social)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10529" w:rsidRDefault="00665091" w:rsidP="006650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530,00</w:t>
            </w:r>
          </w:p>
        </w:tc>
      </w:tr>
      <w:tr w:rsidR="00665091" w:rsidRPr="009D3631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>4000</w:t>
            </w: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Informativo em papel branco, tamanho A3, gramatura 90g, colorido, só frente.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>(Saúde)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10529" w:rsidRDefault="00665091" w:rsidP="006650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3560,00</w:t>
            </w:r>
          </w:p>
        </w:tc>
      </w:tr>
      <w:tr w:rsidR="00665091" w:rsidRPr="009D3631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665091">
              <w:rPr>
                <w:rFonts w:ascii="Arial" w:hAnsi="Arial" w:cs="Arial"/>
                <w:sz w:val="14"/>
                <w:szCs w:val="14"/>
              </w:rPr>
              <w:t>13000</w:t>
            </w:r>
          </w:p>
          <w:p w:rsidR="00610529" w:rsidRPr="00665091" w:rsidRDefault="00610529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6509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Panfletos, papel branco offset, em A5, colorido, gramatura 120g, com arte a ser fornecida.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665091">
              <w:rPr>
                <w:rFonts w:ascii="Arial" w:hAnsi="Arial" w:cs="Arial"/>
                <w:b/>
                <w:sz w:val="16"/>
                <w:szCs w:val="16"/>
              </w:rPr>
              <w:t>8000 Saúde</w:t>
            </w:r>
            <w:proofErr w:type="gramEnd"/>
            <w:r w:rsidRPr="00665091">
              <w:rPr>
                <w:rFonts w:ascii="Arial" w:hAnsi="Arial" w:cs="Arial"/>
                <w:b/>
                <w:sz w:val="16"/>
                <w:szCs w:val="16"/>
              </w:rPr>
              <w:t xml:space="preserve"> e 5000 Cultura)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10529" w:rsidRDefault="00665091" w:rsidP="006650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4420,00</w:t>
            </w:r>
          </w:p>
        </w:tc>
      </w:tr>
      <w:tr w:rsidR="00665091" w:rsidRPr="009D3631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29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>3000</w:t>
            </w:r>
          </w:p>
          <w:p w:rsidR="00610529" w:rsidRPr="00665091" w:rsidRDefault="00610529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10529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U</w:t>
            </w:r>
            <w:r w:rsidR="00665091" w:rsidRPr="00665091">
              <w:rPr>
                <w:rFonts w:ascii="Arial" w:hAnsi="Arial" w:cs="Arial"/>
                <w:sz w:val="16"/>
                <w:szCs w:val="16"/>
              </w:rPr>
              <w:t>nid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Panfletos alusivos a prevenção da dengue em papel jornal </w:t>
            </w:r>
            <w:proofErr w:type="gramStart"/>
            <w:r w:rsidRPr="00665091">
              <w:rPr>
                <w:rFonts w:ascii="Arial" w:hAnsi="Arial" w:cs="Arial"/>
                <w:sz w:val="16"/>
                <w:szCs w:val="16"/>
              </w:rPr>
              <w:t>12cm</w:t>
            </w:r>
            <w:proofErr w:type="gramEnd"/>
            <w:r w:rsidRPr="00665091">
              <w:rPr>
                <w:rFonts w:ascii="Arial" w:hAnsi="Arial" w:cs="Arial"/>
                <w:sz w:val="16"/>
                <w:szCs w:val="16"/>
              </w:rPr>
              <w:t xml:space="preserve"> x 19cm.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>(Saúde)</w:t>
            </w:r>
          </w:p>
          <w:p w:rsidR="00610529" w:rsidRPr="00665091" w:rsidRDefault="00610529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10529" w:rsidRDefault="00665091" w:rsidP="006650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29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529" w:rsidRPr="00665091" w:rsidRDefault="00665091" w:rsidP="0061052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990,00</w:t>
            </w:r>
          </w:p>
        </w:tc>
      </w:tr>
      <w:tr w:rsidR="00665091" w:rsidRPr="009D3631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665091">
              <w:rPr>
                <w:rFonts w:ascii="Arial" w:hAnsi="Arial" w:cs="Arial"/>
                <w:sz w:val="14"/>
                <w:szCs w:val="14"/>
              </w:rPr>
              <w:t>33000</w:t>
            </w: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66509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Panfletos para campanhas tamanho 150x210mm, papel </w:t>
            </w: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couchê</w:t>
            </w:r>
            <w:proofErr w:type="spellEnd"/>
            <w:r w:rsidRPr="00665091">
              <w:rPr>
                <w:rFonts w:ascii="Arial" w:hAnsi="Arial" w:cs="Arial"/>
                <w:sz w:val="16"/>
                <w:szCs w:val="16"/>
              </w:rPr>
              <w:t xml:space="preserve"> 75gr, impressão </w:t>
            </w:r>
            <w:proofErr w:type="gramStart"/>
            <w:r w:rsidRPr="00665091">
              <w:rPr>
                <w:rFonts w:ascii="Arial" w:hAnsi="Arial" w:cs="Arial"/>
                <w:sz w:val="16"/>
                <w:szCs w:val="16"/>
              </w:rPr>
              <w:t>off</w:t>
            </w:r>
            <w:proofErr w:type="gramEnd"/>
            <w:r w:rsidRPr="00665091">
              <w:rPr>
                <w:rFonts w:ascii="Arial" w:hAnsi="Arial" w:cs="Arial"/>
                <w:sz w:val="16"/>
                <w:szCs w:val="16"/>
              </w:rPr>
              <w:t xml:space="preserve">-set 4x0 cores, com arte a ser fornecida.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 xml:space="preserve">(1000 </w:t>
            </w:r>
            <w:proofErr w:type="spellStart"/>
            <w:proofErr w:type="gramStart"/>
            <w:r w:rsidRPr="00665091">
              <w:rPr>
                <w:rFonts w:ascii="Arial" w:hAnsi="Arial" w:cs="Arial"/>
                <w:b/>
                <w:sz w:val="16"/>
                <w:szCs w:val="16"/>
              </w:rPr>
              <w:t>Assist</w:t>
            </w:r>
            <w:proofErr w:type="spellEnd"/>
            <w:r w:rsidRPr="00665091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End"/>
            <w:r w:rsidRPr="00665091">
              <w:rPr>
                <w:rFonts w:ascii="Arial" w:hAnsi="Arial" w:cs="Arial"/>
                <w:b/>
                <w:sz w:val="16"/>
                <w:szCs w:val="16"/>
              </w:rPr>
              <w:t xml:space="preserve">Social 32000 </w:t>
            </w:r>
            <w:proofErr w:type="spellStart"/>
            <w:r w:rsidRPr="00665091">
              <w:rPr>
                <w:rFonts w:ascii="Arial" w:hAnsi="Arial" w:cs="Arial"/>
                <w:b/>
                <w:sz w:val="16"/>
                <w:szCs w:val="16"/>
              </w:rPr>
              <w:t>Agric</w:t>
            </w:r>
            <w:proofErr w:type="spellEnd"/>
            <w:r w:rsidRPr="00665091">
              <w:rPr>
                <w:rFonts w:ascii="Arial" w:hAnsi="Arial" w:cs="Arial"/>
                <w:b/>
                <w:sz w:val="16"/>
                <w:szCs w:val="16"/>
              </w:rPr>
              <w:t>.M.Ambiente)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10529" w:rsidRDefault="00665091" w:rsidP="006650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0,33</w:t>
            </w: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10890,00</w:t>
            </w:r>
          </w:p>
        </w:tc>
      </w:tr>
      <w:tr w:rsidR="00665091" w:rsidRPr="009D3631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>2600</w:t>
            </w: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Pasta personalizada para documentos, formato Altura </w:t>
            </w:r>
            <w:proofErr w:type="gramStart"/>
            <w:r w:rsidRPr="00665091">
              <w:rPr>
                <w:rFonts w:ascii="Arial" w:hAnsi="Arial" w:cs="Arial"/>
                <w:sz w:val="16"/>
                <w:szCs w:val="16"/>
              </w:rPr>
              <w:t>31cm</w:t>
            </w:r>
            <w:proofErr w:type="gramEnd"/>
            <w:r w:rsidRPr="00665091">
              <w:rPr>
                <w:rFonts w:ascii="Arial" w:hAnsi="Arial" w:cs="Arial"/>
                <w:sz w:val="16"/>
                <w:szCs w:val="16"/>
              </w:rPr>
              <w:t xml:space="preserve">, largura 46cm (aberta), 23cm (fechada), impressão colorida na parte externa (frente e verso) com parte interna branca e bolso para documentos, papel cartão 300gr.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 xml:space="preserve">(2000 Administração com contorno laranja e azul escuro e 600 </w:t>
            </w:r>
            <w:proofErr w:type="spellStart"/>
            <w:proofErr w:type="gramStart"/>
            <w:r w:rsidRPr="00665091">
              <w:rPr>
                <w:rFonts w:ascii="Arial" w:hAnsi="Arial" w:cs="Arial"/>
                <w:b/>
                <w:sz w:val="16"/>
                <w:szCs w:val="16"/>
              </w:rPr>
              <w:t>Assist</w:t>
            </w:r>
            <w:proofErr w:type="spellEnd"/>
            <w:r w:rsidRPr="00665091">
              <w:rPr>
                <w:rFonts w:ascii="Arial" w:hAnsi="Arial" w:cs="Arial"/>
                <w:b/>
                <w:sz w:val="16"/>
                <w:szCs w:val="16"/>
              </w:rPr>
              <w:t>.</w:t>
            </w:r>
            <w:proofErr w:type="gramEnd"/>
            <w:r w:rsidRPr="00665091">
              <w:rPr>
                <w:rFonts w:ascii="Arial" w:hAnsi="Arial" w:cs="Arial"/>
                <w:b/>
                <w:sz w:val="16"/>
                <w:szCs w:val="16"/>
              </w:rPr>
              <w:t>Social)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10529" w:rsidRDefault="00665091" w:rsidP="006650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1,49</w:t>
            </w:r>
          </w:p>
          <w:p w:rsidR="00610529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529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3874,00</w:t>
            </w:r>
          </w:p>
          <w:p w:rsidR="00610529" w:rsidRPr="00665091" w:rsidRDefault="0061052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65091" w:rsidRPr="009D3631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65091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65091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</w:p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Talão de notificação </w:t>
            </w:r>
            <w:proofErr w:type="spellStart"/>
            <w:r w:rsidRPr="00665091">
              <w:rPr>
                <w:rFonts w:ascii="Arial" w:hAnsi="Arial" w:cs="Arial"/>
                <w:sz w:val="16"/>
                <w:szCs w:val="16"/>
              </w:rPr>
              <w:t>carbonado</w:t>
            </w:r>
            <w:proofErr w:type="spellEnd"/>
            <w:r w:rsidRPr="00665091">
              <w:rPr>
                <w:rFonts w:ascii="Arial" w:hAnsi="Arial" w:cs="Arial"/>
                <w:sz w:val="16"/>
                <w:szCs w:val="16"/>
              </w:rPr>
              <w:t xml:space="preserve"> duas vias 22x16cm com 50. </w:t>
            </w:r>
            <w:r w:rsidRPr="00665091">
              <w:rPr>
                <w:rFonts w:ascii="Arial" w:hAnsi="Arial" w:cs="Arial"/>
                <w:b/>
                <w:sz w:val="16"/>
                <w:szCs w:val="16"/>
              </w:rPr>
              <w:t xml:space="preserve">(Agricultura e </w:t>
            </w:r>
            <w:proofErr w:type="spellStart"/>
            <w:r w:rsidRPr="00665091">
              <w:rPr>
                <w:rFonts w:ascii="Arial" w:hAnsi="Arial" w:cs="Arial"/>
                <w:b/>
                <w:sz w:val="16"/>
                <w:szCs w:val="16"/>
              </w:rPr>
              <w:t>M.ambiente</w:t>
            </w:r>
            <w:proofErr w:type="spellEnd"/>
            <w:r w:rsidRPr="00665091">
              <w:rPr>
                <w:rFonts w:ascii="Arial" w:hAnsi="Arial" w:cs="Arial"/>
                <w:b/>
                <w:sz w:val="16"/>
                <w:szCs w:val="16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10529" w:rsidRDefault="00665091" w:rsidP="0066509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610529">
              <w:rPr>
                <w:rFonts w:ascii="Arial" w:hAnsi="Arial" w:cs="Arial"/>
                <w:sz w:val="12"/>
                <w:szCs w:val="12"/>
              </w:rPr>
              <w:t>Polimpressos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13,90</w:t>
            </w:r>
          </w:p>
          <w:p w:rsidR="00610529" w:rsidRPr="00665091" w:rsidRDefault="00610529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5091">
              <w:rPr>
                <w:rFonts w:ascii="Arial" w:hAnsi="Arial" w:cs="Arial"/>
                <w:color w:val="000000"/>
                <w:sz w:val="16"/>
                <w:szCs w:val="16"/>
              </w:rPr>
              <w:t>139,00</w:t>
            </w:r>
          </w:p>
        </w:tc>
      </w:tr>
      <w:tr w:rsidR="00665091" w:rsidRPr="00610529" w:rsidTr="007F4D1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5091" w:rsidRPr="00665091" w:rsidRDefault="00665091" w:rsidP="0014374D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5091" w:rsidRPr="00665091" w:rsidRDefault="00665091" w:rsidP="0014374D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5091"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5091" w:rsidRPr="00665091" w:rsidRDefault="00665091" w:rsidP="006650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65091" w:rsidRDefault="00665091" w:rsidP="0014374D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5091" w:rsidRPr="00610529" w:rsidRDefault="00665091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10529">
              <w:rPr>
                <w:rFonts w:ascii="Arial" w:hAnsi="Arial" w:cs="Arial"/>
                <w:color w:val="000000"/>
                <w:sz w:val="14"/>
                <w:szCs w:val="14"/>
              </w:rPr>
              <w:t>28.003,00</w:t>
            </w:r>
          </w:p>
        </w:tc>
      </w:tr>
    </w:tbl>
    <w:p w:rsidR="00665091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B61DE">
        <w:rPr>
          <w:rFonts w:ascii="Arial" w:hAnsi="Arial" w:cs="Arial"/>
          <w:sz w:val="20"/>
          <w:szCs w:val="20"/>
        </w:rPr>
        <w:lastRenderedPageBreak/>
        <w:t xml:space="preserve">Os </w:t>
      </w:r>
      <w:r>
        <w:rPr>
          <w:rFonts w:ascii="Arial" w:hAnsi="Arial" w:cs="Arial"/>
          <w:sz w:val="20"/>
          <w:szCs w:val="20"/>
        </w:rPr>
        <w:t>produtos deverão ser entregues</w:t>
      </w:r>
      <w:r w:rsidRPr="00BB61DE">
        <w:rPr>
          <w:rFonts w:ascii="Arial" w:hAnsi="Arial" w:cs="Arial"/>
          <w:sz w:val="20"/>
          <w:szCs w:val="20"/>
        </w:rPr>
        <w:t xml:space="preserve"> </w:t>
      </w:r>
      <w:r w:rsidRPr="009A0D34">
        <w:rPr>
          <w:rFonts w:ascii="Arial" w:hAnsi="Arial" w:cs="Arial"/>
          <w:b/>
          <w:sz w:val="20"/>
          <w:szCs w:val="20"/>
          <w:u w:val="single"/>
        </w:rPr>
        <w:t>em até 10 (dias) dias corridos nos endereços indicados</w:t>
      </w:r>
      <w:r w:rsidRPr="009A0D34">
        <w:rPr>
          <w:rFonts w:ascii="Arial" w:hAnsi="Arial" w:cs="Arial"/>
          <w:sz w:val="20"/>
          <w:szCs w:val="20"/>
        </w:rPr>
        <w:t xml:space="preserve"> na autorização devidamente assinada pelo Prefeito.</w:t>
      </w: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5091" w:rsidRPr="00887F15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Os valores acima </w:t>
      </w:r>
      <w:r w:rsidRPr="00887F15">
        <w:rPr>
          <w:rFonts w:ascii="Arial" w:hAnsi="Arial" w:cs="Arial"/>
          <w:bCs/>
          <w:sz w:val="20"/>
          <w:szCs w:val="20"/>
        </w:rPr>
        <w:t>poderão</w:t>
      </w:r>
      <w:r w:rsidRPr="00887F1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65091" w:rsidRPr="00887F15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a)</w:t>
      </w:r>
      <w:r w:rsidRPr="00887F1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887F15">
        <w:rPr>
          <w:rFonts w:ascii="Arial" w:hAnsi="Arial" w:cs="Arial"/>
          <w:sz w:val="20"/>
          <w:szCs w:val="20"/>
        </w:rPr>
        <w:t>consequências</w:t>
      </w:r>
      <w:proofErr w:type="spellEnd"/>
      <w:r w:rsidRPr="00887F1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65091" w:rsidRPr="00887F15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b/>
          <w:sz w:val="20"/>
          <w:szCs w:val="20"/>
        </w:rPr>
        <w:t>b)</w:t>
      </w:r>
      <w:r w:rsidRPr="00887F1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65091" w:rsidRPr="00887F15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87F1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887F1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887F1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887F15">
        <w:rPr>
          <w:rFonts w:ascii="Arial" w:hAnsi="Arial" w:cs="Arial"/>
          <w:sz w:val="20"/>
          <w:szCs w:val="20"/>
        </w:rPr>
        <w:t>estar</w:t>
      </w:r>
      <w:proofErr w:type="gramEnd"/>
      <w:r w:rsidRPr="00887F1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887F15">
        <w:rPr>
          <w:rFonts w:ascii="Arial" w:hAnsi="Arial" w:cs="Arial"/>
          <w:sz w:val="20"/>
          <w:szCs w:val="20"/>
        </w:rPr>
        <w:t>etc</w:t>
      </w:r>
      <w:proofErr w:type="spellEnd"/>
      <w:r w:rsidRPr="00887F15">
        <w:rPr>
          <w:rFonts w:ascii="Arial" w:hAnsi="Arial" w:cs="Arial"/>
          <w:sz w:val="20"/>
          <w:szCs w:val="20"/>
        </w:rPr>
        <w:t>). </w:t>
      </w:r>
    </w:p>
    <w:p w:rsidR="00665091" w:rsidRPr="003A15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1" w:rsidRPr="003A15A0" w:rsidRDefault="00665091" w:rsidP="0066509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A15A0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65091" w:rsidRPr="003A15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A15A0">
        <w:rPr>
          <w:rFonts w:ascii="Arial" w:hAnsi="Arial" w:cs="Arial"/>
          <w:sz w:val="20"/>
          <w:szCs w:val="20"/>
        </w:rPr>
        <w:t>A presente</w:t>
      </w:r>
      <w:proofErr w:type="gramEnd"/>
      <w:r w:rsidRPr="003A15A0">
        <w:rPr>
          <w:rFonts w:ascii="Arial" w:hAnsi="Arial" w:cs="Arial"/>
          <w:sz w:val="20"/>
          <w:szCs w:val="20"/>
        </w:rPr>
        <w:t xml:space="preserve"> ata terá início na data de sua assinatura</w:t>
      </w:r>
      <w:r w:rsidRPr="003A15A0">
        <w:rPr>
          <w:rFonts w:ascii="Arial" w:hAnsi="Arial" w:cs="Arial"/>
          <w:b/>
          <w:sz w:val="20"/>
          <w:szCs w:val="20"/>
        </w:rPr>
        <w:t xml:space="preserve"> </w:t>
      </w:r>
      <w:r w:rsidRPr="003A15A0">
        <w:rPr>
          <w:rFonts w:ascii="Arial" w:hAnsi="Arial" w:cs="Arial"/>
          <w:sz w:val="20"/>
          <w:szCs w:val="20"/>
        </w:rPr>
        <w:t xml:space="preserve">e vigorará até </w:t>
      </w:r>
      <w:r w:rsidRPr="003A15A0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7</w:t>
      </w:r>
      <w:r w:rsidRPr="003A15A0">
        <w:rPr>
          <w:rFonts w:ascii="Arial" w:hAnsi="Arial" w:cs="Arial"/>
          <w:b/>
          <w:sz w:val="20"/>
          <w:szCs w:val="20"/>
        </w:rPr>
        <w:t>/03/2023</w:t>
      </w:r>
      <w:r w:rsidRPr="003A15A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65091" w:rsidRPr="003A15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A15A0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A15A0">
        <w:rPr>
          <w:rFonts w:ascii="Arial" w:hAnsi="Arial" w:cs="Arial"/>
          <w:sz w:val="20"/>
          <w:szCs w:val="20"/>
          <w:u w:val="single"/>
        </w:rPr>
        <w:t> </w:t>
      </w: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A0D34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16749-5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A0D34">
        <w:rPr>
          <w:rFonts w:ascii="Arial" w:hAnsi="Arial" w:cs="Arial"/>
          <w:b/>
          <w:sz w:val="20"/>
          <w:szCs w:val="20"/>
        </w:rPr>
        <w:t>Ag</w:t>
      </w:r>
      <w:proofErr w:type="spellEnd"/>
      <w:r w:rsidRPr="009A0D34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2103-2</w:t>
      </w:r>
      <w:r w:rsidRPr="009A0D34">
        <w:rPr>
          <w:rFonts w:ascii="Arial" w:hAnsi="Arial" w:cs="Arial"/>
          <w:b/>
          <w:sz w:val="20"/>
          <w:szCs w:val="20"/>
        </w:rPr>
        <w:t xml:space="preserve"> - Banco </w:t>
      </w:r>
      <w:r>
        <w:rPr>
          <w:rFonts w:ascii="Arial" w:hAnsi="Arial" w:cs="Arial"/>
          <w:b/>
          <w:sz w:val="20"/>
          <w:szCs w:val="20"/>
        </w:rPr>
        <w:t>SICREDI</w:t>
      </w:r>
      <w:r w:rsidRPr="009A0D34">
        <w:rPr>
          <w:rFonts w:ascii="Arial" w:hAnsi="Arial" w:cs="Arial"/>
          <w:b/>
          <w:sz w:val="20"/>
          <w:szCs w:val="20"/>
        </w:rPr>
        <w:t xml:space="preserve"> </w:t>
      </w:r>
      <w:r w:rsidRPr="009A0D34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9A0D34">
        <w:rPr>
          <w:rFonts w:ascii="Arial" w:hAnsi="Arial" w:cs="Arial"/>
          <w:sz w:val="20"/>
          <w:szCs w:val="20"/>
        </w:rPr>
        <w:t>subsequente</w:t>
      </w:r>
      <w:proofErr w:type="spellEnd"/>
      <w:r w:rsidRPr="009A0D34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A0D34">
        <w:rPr>
          <w:rFonts w:ascii="Arial" w:hAnsi="Arial" w:cs="Arial"/>
          <w:bCs/>
          <w:sz w:val="20"/>
          <w:szCs w:val="20"/>
        </w:rPr>
        <w:t>j</w:t>
      </w:r>
      <w:r w:rsidRPr="009A0D3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9A0D3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9A0D3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9A0D3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Administração, Secretaria de Esportes, Departamento de Cultura e Secretaria de Educação em nome da PREFEITURA MUNICIPAL DE RIBEIRÃO DO PINHAL CNPJ: 76.968.064/0001-48- RUA PARANÁ – 983 – CENTRO.</w:t>
      </w: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A0D3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A0D34">
        <w:rPr>
          <w:rFonts w:ascii="Arial" w:hAnsi="Arial" w:cs="Arial"/>
          <w:sz w:val="20"/>
          <w:szCs w:val="20"/>
        </w:rPr>
        <w:t> </w:t>
      </w: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As despesas com a execução deste contrato correrão no orçamento da Dotação Orçamentária</w:t>
      </w:r>
    </w:p>
    <w:p w:rsidR="00665091" w:rsidRPr="009A0D34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A0D34">
        <w:rPr>
          <w:rFonts w:ascii="Arial" w:hAnsi="Arial" w:cs="Arial"/>
          <w:sz w:val="20"/>
          <w:szCs w:val="20"/>
        </w:rPr>
        <w:t>780-000/1730-103/1740-104/1750-107/2030-103/2040-104/2050-107/2340-103/2350-104/2360-107/2480-000/2650-303/2940-494/9088-964/6060-940/6004-000/6016-000/6047-934/6093-718/945-941/127-000/9073-957/3150-000/3240-000.</w:t>
      </w:r>
    </w:p>
    <w:p w:rsidR="00665091" w:rsidRPr="00087E07" w:rsidRDefault="00665091" w:rsidP="00665091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35AA0">
        <w:rPr>
          <w:rFonts w:ascii="Arial" w:hAnsi="Arial" w:cs="Arial"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Fiscalizar e controlar a entrega e instalação (conforme cláusula sétima), comunicando a CONTRATADA, qualquer irregularidade constatada nos serviços prestados;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SÉTIMA – DAS OBRIGAÇÕES DA CONTRATADA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35AA0">
        <w:rPr>
          <w:rFonts w:ascii="Arial" w:hAnsi="Arial" w:cs="Arial"/>
          <w:bCs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35AA0">
        <w:rPr>
          <w:rFonts w:ascii="Arial" w:hAnsi="Arial" w:cs="Arial"/>
          <w:bCs/>
          <w:sz w:val="20"/>
          <w:szCs w:val="20"/>
        </w:rPr>
        <w:t>se</w:t>
      </w:r>
      <w:r w:rsidRPr="00B35AA0">
        <w:rPr>
          <w:rFonts w:ascii="Arial" w:hAnsi="Arial" w:cs="Arial"/>
          <w:sz w:val="20"/>
          <w:szCs w:val="20"/>
        </w:rPr>
        <w:t xml:space="preserve"> compromete a: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B35AA0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35AA0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 xml:space="preserve">b) Fornecer os </w:t>
      </w:r>
      <w:r>
        <w:rPr>
          <w:rFonts w:ascii="Arial" w:hAnsi="Arial" w:cs="Arial"/>
          <w:bCs/>
          <w:sz w:val="20"/>
          <w:szCs w:val="20"/>
        </w:rPr>
        <w:t>materiais</w:t>
      </w:r>
      <w:r w:rsidRPr="00B35AA0">
        <w:rPr>
          <w:rFonts w:ascii="Arial" w:hAnsi="Arial" w:cs="Arial"/>
          <w:bCs/>
          <w:sz w:val="20"/>
          <w:szCs w:val="20"/>
        </w:rPr>
        <w:t xml:space="preserve"> sem qualquer outro custo</w:t>
      </w:r>
      <w:r>
        <w:rPr>
          <w:rFonts w:ascii="Arial" w:hAnsi="Arial" w:cs="Arial"/>
          <w:bCs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Cs/>
          <w:sz w:val="20"/>
          <w:szCs w:val="20"/>
        </w:rPr>
        <w:t>adesivar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os veículos na sede do município</w:t>
      </w:r>
      <w:r w:rsidRPr="00B35AA0">
        <w:rPr>
          <w:rFonts w:ascii="Arial" w:hAnsi="Arial" w:cs="Arial"/>
          <w:bCs/>
          <w:sz w:val="20"/>
          <w:szCs w:val="20"/>
        </w:rPr>
        <w:t>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c) Zelar e garantir a qualidade</w:t>
      </w:r>
      <w:r w:rsidRPr="00B35AA0">
        <w:rPr>
          <w:rFonts w:ascii="Arial" w:hAnsi="Arial" w:cs="Arial"/>
          <w:sz w:val="20"/>
          <w:szCs w:val="20"/>
        </w:rPr>
        <w:t xml:space="preserve">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</w:t>
      </w:r>
      <w:r>
        <w:rPr>
          <w:rFonts w:ascii="Arial" w:hAnsi="Arial" w:cs="Arial"/>
          <w:sz w:val="20"/>
          <w:szCs w:val="20"/>
        </w:rPr>
        <w:t>24</w:t>
      </w:r>
      <w:r w:rsidRPr="00B35AA0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vinte e quatro</w:t>
      </w:r>
      <w:r w:rsidRPr="00B35AA0">
        <w:rPr>
          <w:rFonts w:ascii="Arial" w:hAnsi="Arial" w:cs="Arial"/>
          <w:sz w:val="20"/>
          <w:szCs w:val="20"/>
        </w:rPr>
        <w:t>) horas contados da notificação entregue oficialmente por escrito ou email;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35AA0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bCs/>
          <w:sz w:val="20"/>
          <w:szCs w:val="20"/>
        </w:rPr>
        <w:t>e) Manter em dia as obrigações</w:t>
      </w:r>
      <w:r w:rsidRPr="00B35AA0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35AA0">
        <w:rPr>
          <w:rFonts w:ascii="Arial" w:hAnsi="Arial" w:cs="Arial"/>
          <w:bCs/>
          <w:sz w:val="20"/>
          <w:szCs w:val="20"/>
        </w:rPr>
        <w:t>constitui-se em falta grave</w:t>
      </w:r>
      <w:r w:rsidRPr="00B35AA0">
        <w:rPr>
          <w:rFonts w:ascii="Arial" w:hAnsi="Arial" w:cs="Arial"/>
          <w:sz w:val="20"/>
          <w:szCs w:val="20"/>
        </w:rPr>
        <w:t xml:space="preserve">, sujeitando a </w:t>
      </w:r>
      <w:r w:rsidRPr="00B35AA0">
        <w:rPr>
          <w:rFonts w:ascii="Arial" w:hAnsi="Arial" w:cs="Arial"/>
          <w:b/>
          <w:sz w:val="20"/>
          <w:szCs w:val="20"/>
        </w:rPr>
        <w:t>CONTRATADA,</w:t>
      </w:r>
      <w:r w:rsidRPr="00B35AA0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35AA0">
        <w:rPr>
          <w:rFonts w:ascii="Arial" w:hAnsi="Arial" w:cs="Arial"/>
          <w:spacing w:val="-56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cento);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35AA0">
        <w:rPr>
          <w:rFonts w:ascii="Arial" w:hAnsi="Arial" w:cs="Arial"/>
          <w:spacing w:val="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cláusula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contrato/Ata Registro de Preços,</w:t>
      </w:r>
      <w:r w:rsidRPr="00B35AA0">
        <w:rPr>
          <w:rFonts w:ascii="Arial" w:hAnsi="Arial" w:cs="Arial"/>
          <w:spacing w:val="-2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exceto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prazo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de</w:t>
      </w:r>
      <w:r w:rsidRPr="00B35AA0">
        <w:rPr>
          <w:rFonts w:ascii="Arial" w:hAnsi="Arial" w:cs="Arial"/>
          <w:spacing w:val="-1"/>
          <w:sz w:val="20"/>
          <w:szCs w:val="20"/>
        </w:rPr>
        <w:t xml:space="preserve"> </w:t>
      </w:r>
      <w:r w:rsidRPr="00B35AA0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35AA0">
        <w:rPr>
          <w:rFonts w:ascii="Arial" w:hAnsi="Arial" w:cs="Arial"/>
          <w:sz w:val="20"/>
          <w:szCs w:val="20"/>
        </w:rPr>
        <w:t>c)</w:t>
      </w:r>
      <w:proofErr w:type="gramEnd"/>
      <w:r w:rsidRPr="00B35AA0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sobre a entrega dos </w:t>
      </w:r>
      <w:r>
        <w:rPr>
          <w:rFonts w:ascii="Arial" w:hAnsi="Arial" w:cs="Arial"/>
          <w:bCs/>
          <w:sz w:val="20"/>
          <w:szCs w:val="20"/>
        </w:rPr>
        <w:t xml:space="preserve">produtos </w:t>
      </w:r>
      <w:r w:rsidRPr="00B35AA0">
        <w:rPr>
          <w:rFonts w:ascii="Arial" w:hAnsi="Arial" w:cs="Arial"/>
          <w:sz w:val="20"/>
          <w:szCs w:val="20"/>
        </w:rPr>
        <w:t xml:space="preserve">da presente licitação será exercida </w:t>
      </w:r>
      <w:r>
        <w:rPr>
          <w:rFonts w:ascii="Arial" w:hAnsi="Arial" w:cs="Arial"/>
          <w:sz w:val="20"/>
          <w:szCs w:val="20"/>
        </w:rPr>
        <w:t>pelo senhor CÍCERO ROGÉRIO SANCHES.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Recusar os </w:t>
      </w:r>
      <w:r>
        <w:rPr>
          <w:rFonts w:ascii="Arial" w:hAnsi="Arial" w:cs="Arial"/>
          <w:sz w:val="20"/>
          <w:szCs w:val="20"/>
        </w:rPr>
        <w:t>produtos</w:t>
      </w:r>
      <w:r w:rsidRPr="00B35AA0">
        <w:rPr>
          <w:rFonts w:ascii="Arial" w:hAnsi="Arial" w:cs="Arial"/>
          <w:sz w:val="20"/>
          <w:szCs w:val="20"/>
        </w:rPr>
        <w:t xml:space="preserve"> que não obedeçam às especificações, com o disposto no edital do Pregão eletrônico;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c) Conferir no ato da entrega, requisitos, especificações, condições</w:t>
      </w:r>
      <w:r>
        <w:rPr>
          <w:rFonts w:ascii="Arial" w:hAnsi="Arial" w:cs="Arial"/>
          <w:sz w:val="20"/>
          <w:szCs w:val="20"/>
        </w:rPr>
        <w:t>, qualidade</w:t>
      </w:r>
      <w:r w:rsidRPr="00B35AA0">
        <w:rPr>
          <w:rFonts w:ascii="Arial" w:hAnsi="Arial" w:cs="Arial"/>
          <w:sz w:val="20"/>
          <w:szCs w:val="20"/>
        </w:rPr>
        <w:t xml:space="preserve"> e outros dados que fizerem necessários;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Controlar o saldo</w:t>
      </w:r>
      <w:r>
        <w:rPr>
          <w:rFonts w:ascii="Arial" w:hAnsi="Arial" w:cs="Arial"/>
          <w:sz w:val="20"/>
          <w:szCs w:val="20"/>
        </w:rPr>
        <w:t xml:space="preserve"> e acompanhar os serviços</w:t>
      </w:r>
      <w:r w:rsidRPr="00B35AA0">
        <w:rPr>
          <w:rFonts w:ascii="Arial" w:hAnsi="Arial" w:cs="Arial"/>
          <w:sz w:val="20"/>
          <w:szCs w:val="20"/>
        </w:rPr>
        <w:t>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As determinações referentes às prioridades de entrega dos </w:t>
      </w:r>
      <w:r w:rsidRPr="00B35AA0">
        <w:rPr>
          <w:rFonts w:ascii="Arial" w:hAnsi="Arial" w:cs="Arial"/>
          <w:bCs/>
          <w:sz w:val="20"/>
          <w:szCs w:val="20"/>
        </w:rPr>
        <w:t>serviços</w:t>
      </w:r>
      <w:r w:rsidRPr="00B35AA0">
        <w:rPr>
          <w:rFonts w:ascii="Arial" w:hAnsi="Arial" w:cs="Arial"/>
          <w:sz w:val="20"/>
          <w:szCs w:val="20"/>
        </w:rPr>
        <w:t>; controle de qualidade; bem como a solução de casos concernentes a esses assuntos, ficarão a cargo da fiscalização.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1" w:rsidRPr="00B35AA0" w:rsidRDefault="00665091" w:rsidP="00665091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35AA0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65091" w:rsidRPr="00B35AA0" w:rsidRDefault="00665091" w:rsidP="006650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65091" w:rsidRPr="00B35AA0" w:rsidRDefault="00665091" w:rsidP="006650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B35AA0">
        <w:rPr>
          <w:rFonts w:ascii="Arial" w:hAnsi="Arial" w:cs="Arial"/>
          <w:sz w:val="20"/>
          <w:szCs w:val="20"/>
        </w:rPr>
        <w:t>colusiva</w:t>
      </w:r>
      <w:proofErr w:type="spellEnd"/>
      <w:r w:rsidRPr="00B35AA0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35AA0">
        <w:rPr>
          <w:rFonts w:ascii="Arial" w:hAnsi="Arial" w:cs="Arial"/>
          <w:sz w:val="20"/>
          <w:szCs w:val="20"/>
        </w:rPr>
        <w:t>ii</w:t>
      </w:r>
      <w:proofErr w:type="gramEnd"/>
      <w:r w:rsidRPr="00B35AA0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65091" w:rsidRPr="00B35AA0" w:rsidRDefault="00665091" w:rsidP="0066509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35AA0">
        <w:rPr>
          <w:rFonts w:ascii="Arial" w:hAnsi="Arial" w:cs="Arial"/>
          <w:sz w:val="20"/>
          <w:szCs w:val="20"/>
        </w:rPr>
        <w:t>colusivas</w:t>
      </w:r>
      <w:proofErr w:type="spellEnd"/>
      <w:r w:rsidRPr="00B35AA0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65091" w:rsidRPr="00B35AA0" w:rsidRDefault="00665091" w:rsidP="0066509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65091" w:rsidRPr="00B35AA0" w:rsidRDefault="00665091" w:rsidP="0066509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665091" w:rsidRPr="00B35AA0" w:rsidRDefault="00665091" w:rsidP="0066509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5091" w:rsidRPr="00B35AA0" w:rsidRDefault="00665091" w:rsidP="00665091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Ata poderá ser rescindida: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PRIMEIRA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35AA0">
        <w:rPr>
          <w:rFonts w:ascii="Arial" w:hAnsi="Arial" w:cs="Arial"/>
          <w:b/>
          <w:sz w:val="20"/>
          <w:szCs w:val="20"/>
          <w:u w:val="single"/>
        </w:rPr>
        <w:t>SEGUNDA</w:t>
      </w: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35AA0">
        <w:rPr>
          <w:rFonts w:ascii="Arial" w:hAnsi="Arial" w:cs="Arial"/>
          <w:sz w:val="20"/>
          <w:szCs w:val="20"/>
          <w:u w:val="single"/>
        </w:rPr>
        <w:t> 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35AA0">
        <w:rPr>
          <w:rFonts w:ascii="Arial" w:hAnsi="Arial" w:cs="Arial"/>
          <w:b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65091" w:rsidRPr="00B35AA0" w:rsidRDefault="00665091" w:rsidP="006650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lastRenderedPageBreak/>
        <w:t>Independentemente de transcrição, farão parte integrante deste instrumento de Ata Registro de Preços o Edital de Licitação - Modalidade Pregão Eletrônico nº 01</w:t>
      </w:r>
      <w:r>
        <w:rPr>
          <w:rFonts w:ascii="Arial" w:hAnsi="Arial" w:cs="Arial"/>
          <w:sz w:val="20"/>
          <w:szCs w:val="20"/>
        </w:rPr>
        <w:t>1</w:t>
      </w:r>
      <w:r w:rsidRPr="00B35AA0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B35AA0">
        <w:rPr>
          <w:rFonts w:ascii="Arial" w:hAnsi="Arial" w:cs="Arial"/>
          <w:b/>
          <w:bCs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>.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35AA0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665091" w:rsidRPr="00B35A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A </w:t>
      </w:r>
      <w:r w:rsidRPr="00B35AA0">
        <w:rPr>
          <w:rFonts w:ascii="Arial" w:hAnsi="Arial" w:cs="Arial"/>
          <w:b/>
          <w:sz w:val="20"/>
          <w:szCs w:val="20"/>
        </w:rPr>
        <w:t>CONTRATADA</w:t>
      </w:r>
      <w:r w:rsidRPr="00B35AA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35AA0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65091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5091" w:rsidRPr="00B35AA0" w:rsidRDefault="00665091" w:rsidP="0066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35AA0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35AA0">
        <w:rPr>
          <w:rFonts w:ascii="Arial" w:hAnsi="Arial" w:cs="Arial"/>
          <w:sz w:val="20"/>
          <w:szCs w:val="20"/>
        </w:rPr>
        <w:t>a presente</w:t>
      </w:r>
      <w:proofErr w:type="gramEnd"/>
      <w:r w:rsidRPr="00B35AA0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35AA0">
        <w:rPr>
          <w:rFonts w:ascii="Arial" w:hAnsi="Arial" w:cs="Arial"/>
          <w:b/>
          <w:bCs/>
          <w:sz w:val="20"/>
          <w:szCs w:val="20"/>
        </w:rPr>
        <w:t>CONTRATANTE</w:t>
      </w:r>
      <w:r w:rsidRPr="00B35AA0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65091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Ribeirão do Pinhal, 2</w:t>
      </w:r>
      <w:r>
        <w:rPr>
          <w:rFonts w:ascii="Arial" w:hAnsi="Arial" w:cs="Arial"/>
          <w:sz w:val="20"/>
          <w:szCs w:val="20"/>
        </w:rPr>
        <w:t>8</w:t>
      </w:r>
      <w:r w:rsidRPr="003A15A0">
        <w:rPr>
          <w:rFonts w:ascii="Arial" w:hAnsi="Arial" w:cs="Arial"/>
          <w:sz w:val="20"/>
          <w:szCs w:val="20"/>
        </w:rPr>
        <w:t xml:space="preserve"> de março de 2022.</w:t>
      </w:r>
    </w:p>
    <w:p w:rsidR="00665091" w:rsidRPr="003A15A0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665091" w:rsidRPr="00B01BF2" w:rsidRDefault="00665091" w:rsidP="00665091">
      <w:pPr>
        <w:pStyle w:val="NormalWeb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665091" w:rsidRPr="003A15A0" w:rsidTr="0014374D">
        <w:tc>
          <w:tcPr>
            <w:tcW w:w="4685" w:type="dxa"/>
          </w:tcPr>
          <w:p w:rsidR="00665091" w:rsidRPr="003A15A0" w:rsidRDefault="00665091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665091" w:rsidRPr="003A15A0" w:rsidRDefault="00665091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665091" w:rsidRPr="003A15A0" w:rsidRDefault="00665091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610529" w:rsidRPr="00610529" w:rsidRDefault="00610529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0529">
              <w:rPr>
                <w:rFonts w:ascii="Arial" w:hAnsi="Arial" w:cs="Arial"/>
                <w:sz w:val="20"/>
                <w:szCs w:val="20"/>
              </w:rPr>
              <w:t xml:space="preserve">JOSIANE PEROZA </w:t>
            </w:r>
          </w:p>
          <w:p w:rsidR="00665091" w:rsidRPr="00377D77" w:rsidRDefault="00665091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D7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610529">
              <w:rPr>
                <w:rFonts w:ascii="Arial" w:hAnsi="Arial" w:cs="Arial"/>
                <w:sz w:val="20"/>
                <w:szCs w:val="20"/>
              </w:rPr>
              <w:t>068.337.849-06</w:t>
            </w:r>
          </w:p>
          <w:p w:rsidR="00665091" w:rsidRPr="003A15A0" w:rsidRDefault="00665091" w:rsidP="0014374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65091" w:rsidRPr="003A15A0" w:rsidRDefault="00665091" w:rsidP="0014374D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091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 xml:space="preserve">  TESTEMUNHAS:</w:t>
      </w:r>
    </w:p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</w:p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</w:p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</w:p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65091" w:rsidRPr="003A15A0" w:rsidTr="0014374D">
        <w:tc>
          <w:tcPr>
            <w:tcW w:w="4606" w:type="dxa"/>
          </w:tcPr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5A0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091" w:rsidRPr="003A15A0" w:rsidTr="0014374D">
        <w:tc>
          <w:tcPr>
            <w:tcW w:w="4606" w:type="dxa"/>
          </w:tcPr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65091" w:rsidRPr="003A15A0" w:rsidRDefault="00665091" w:rsidP="0014374D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RAFAEL SANTANA FRIZON</w:t>
      </w:r>
    </w:p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ADVOGADO.</w:t>
      </w:r>
    </w:p>
    <w:p w:rsidR="00665091" w:rsidRPr="003A15A0" w:rsidRDefault="00665091" w:rsidP="00665091">
      <w:pPr>
        <w:rPr>
          <w:rFonts w:ascii="Arial" w:hAnsi="Arial" w:cs="Arial"/>
          <w:sz w:val="20"/>
          <w:szCs w:val="20"/>
        </w:rPr>
      </w:pPr>
    </w:p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</w:p>
    <w:p w:rsidR="00665091" w:rsidRPr="003A15A0" w:rsidRDefault="00665091" w:rsidP="00665091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CÍCERO ROGÉRIO SANCHES</w:t>
      </w:r>
    </w:p>
    <w:p w:rsidR="00665091" w:rsidRPr="003A15A0" w:rsidRDefault="00665091" w:rsidP="00665091">
      <w:pPr>
        <w:pStyle w:val="SemEspaamento"/>
        <w:rPr>
          <w:sz w:val="20"/>
          <w:szCs w:val="20"/>
        </w:rPr>
      </w:pPr>
      <w:r w:rsidRPr="003A15A0">
        <w:rPr>
          <w:rFonts w:ascii="Arial" w:hAnsi="Arial" w:cs="Arial"/>
          <w:sz w:val="20"/>
          <w:szCs w:val="20"/>
        </w:rPr>
        <w:t>FISCAL DA ATA.</w:t>
      </w:r>
    </w:p>
    <w:p w:rsidR="00665091" w:rsidRDefault="00665091" w:rsidP="00665091"/>
    <w:p w:rsidR="00665091" w:rsidRDefault="00665091" w:rsidP="00665091"/>
    <w:p w:rsidR="00000000" w:rsidRDefault="00610529"/>
    <w:sectPr w:rsidR="00000000" w:rsidSect="00961C3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610529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6105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CNPJ: </w:t>
    </w:r>
    <w:r w:rsidRPr="00A7116E">
      <w:rPr>
        <w:rFonts w:ascii="Arial Rounded MT Bold" w:hAnsi="Arial Rounded MT Bold" w:cstheme="minorHAnsi"/>
        <w:sz w:val="14"/>
        <w:szCs w:val="14"/>
      </w:rPr>
      <w:t>76.968.064/0001-42</w:t>
    </w:r>
  </w:p>
  <w:p w:rsidR="00961C39" w:rsidRPr="00A7116E" w:rsidRDefault="00610529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610529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610529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61052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65091"/>
    <w:rsid w:val="00610529"/>
    <w:rsid w:val="0066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50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509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650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509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6509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5091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65091"/>
    <w:rPr>
      <w:b/>
      <w:bCs/>
    </w:rPr>
  </w:style>
  <w:style w:type="paragraph" w:styleId="Ttulo">
    <w:name w:val="Title"/>
    <w:basedOn w:val="Normal"/>
    <w:link w:val="TtuloChar"/>
    <w:qFormat/>
    <w:rsid w:val="006650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65091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65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polimpresso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2538</Words>
  <Characters>13706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2022-03-29T10:34:00Z</dcterms:created>
  <dcterms:modified xsi:type="dcterms:W3CDTF">2022-03-29T10:46:00Z</dcterms:modified>
</cp:coreProperties>
</file>